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10" w:rsidRDefault="00C36DB4" w:rsidP="00233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учреждение дополнительного образования «Детская музыкальная школа» 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Пелагиада</w:t>
      </w:r>
      <w:proofErr w:type="spellEnd"/>
    </w:p>
    <w:p w:rsidR="00040B10" w:rsidRDefault="00040B10" w:rsidP="00233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B10" w:rsidRDefault="00040B10" w:rsidP="0023340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651"/>
      </w:tblGrid>
      <w:tr w:rsidR="0023340F" w:rsidTr="0023340F">
        <w:tc>
          <w:tcPr>
            <w:tcW w:w="3936" w:type="dxa"/>
            <w:shd w:val="clear" w:color="auto" w:fill="auto"/>
          </w:tcPr>
          <w:p w:rsidR="00040B10" w:rsidRPr="0023340F" w:rsidRDefault="00040B10" w:rsidP="002334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0B10" w:rsidRPr="0023340F" w:rsidRDefault="00040B10" w:rsidP="0023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40B10" w:rsidRPr="0023340F" w:rsidRDefault="00040B10" w:rsidP="002334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23340F" w:rsidTr="0023340F">
        <w:tc>
          <w:tcPr>
            <w:tcW w:w="3936" w:type="dxa"/>
            <w:shd w:val="clear" w:color="auto" w:fill="auto"/>
          </w:tcPr>
          <w:p w:rsidR="00040B10" w:rsidRPr="0023340F" w:rsidRDefault="00040B10" w:rsidP="0023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0B10" w:rsidRPr="0023340F" w:rsidRDefault="00040B10" w:rsidP="0023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040B10" w:rsidRPr="0023340F" w:rsidRDefault="00040B10" w:rsidP="0023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0F" w:rsidTr="0023340F">
        <w:tc>
          <w:tcPr>
            <w:tcW w:w="3936" w:type="dxa"/>
            <w:shd w:val="clear" w:color="auto" w:fill="auto"/>
          </w:tcPr>
          <w:p w:rsidR="00040B10" w:rsidRPr="0023340F" w:rsidRDefault="00040B10" w:rsidP="0023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0B10" w:rsidRPr="0023340F" w:rsidRDefault="00040B10" w:rsidP="0023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40B10" w:rsidRPr="0023340F" w:rsidRDefault="00040B10" w:rsidP="0023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3340F" w:rsidTr="0023340F">
        <w:tc>
          <w:tcPr>
            <w:tcW w:w="3936" w:type="dxa"/>
            <w:shd w:val="clear" w:color="auto" w:fill="auto"/>
          </w:tcPr>
          <w:p w:rsidR="00040B10" w:rsidRPr="0023340F" w:rsidRDefault="00040B10" w:rsidP="0023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0B10" w:rsidRPr="0023340F" w:rsidRDefault="00040B10" w:rsidP="0023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40B10" w:rsidRPr="00C36DB4" w:rsidRDefault="00C36DB4" w:rsidP="0023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4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с. </w:t>
            </w:r>
            <w:proofErr w:type="spellStart"/>
            <w:r w:rsidRPr="00C36DB4">
              <w:rPr>
                <w:rFonts w:ascii="Times New Roman" w:hAnsi="Times New Roman" w:cs="Times New Roman"/>
                <w:sz w:val="24"/>
                <w:szCs w:val="24"/>
              </w:rPr>
              <w:t>Пелагиада</w:t>
            </w:r>
            <w:proofErr w:type="spellEnd"/>
            <w:r w:rsidR="00040B10" w:rsidRPr="00C3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40F" w:rsidTr="0023340F">
        <w:tc>
          <w:tcPr>
            <w:tcW w:w="3936" w:type="dxa"/>
            <w:shd w:val="clear" w:color="auto" w:fill="auto"/>
          </w:tcPr>
          <w:p w:rsidR="00040B10" w:rsidRPr="0023340F" w:rsidRDefault="00040B10" w:rsidP="002334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</w:tcPr>
          <w:p w:rsidR="00040B10" w:rsidRPr="0023340F" w:rsidRDefault="00040B10" w:rsidP="002334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40B10" w:rsidRPr="00C36DB4" w:rsidRDefault="00040B10" w:rsidP="00C3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C36DB4" w:rsidRPr="00C36DB4">
              <w:rPr>
                <w:rFonts w:ascii="Times New Roman" w:hAnsi="Times New Roman" w:cs="Times New Roman"/>
                <w:sz w:val="24"/>
                <w:szCs w:val="24"/>
              </w:rPr>
              <w:t>Д.А. Ступина</w:t>
            </w:r>
            <w:r w:rsidRPr="00C3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40F" w:rsidTr="0023340F">
        <w:tc>
          <w:tcPr>
            <w:tcW w:w="3936" w:type="dxa"/>
            <w:shd w:val="clear" w:color="auto" w:fill="auto"/>
          </w:tcPr>
          <w:p w:rsidR="00040B10" w:rsidRPr="0023340F" w:rsidRDefault="00040B10" w:rsidP="002334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</w:tcPr>
          <w:p w:rsidR="00040B10" w:rsidRPr="0023340F" w:rsidRDefault="00040B10" w:rsidP="002334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bookmarkStart w:id="0" w:name="_GoBack"/>
            <w:bookmarkEnd w:id="0"/>
          </w:p>
        </w:tc>
        <w:tc>
          <w:tcPr>
            <w:tcW w:w="3651" w:type="dxa"/>
            <w:shd w:val="clear" w:color="auto" w:fill="auto"/>
            <w:hideMark/>
          </w:tcPr>
          <w:p w:rsidR="00040B10" w:rsidRPr="00C36DB4" w:rsidRDefault="00040B10" w:rsidP="0023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4">
              <w:rPr>
                <w:rFonts w:ascii="Times New Roman" w:hAnsi="Times New Roman" w:cs="Times New Roman"/>
                <w:sz w:val="24"/>
                <w:szCs w:val="24"/>
              </w:rPr>
              <w:t>«___»_______________20___г.</w:t>
            </w:r>
          </w:p>
        </w:tc>
      </w:tr>
    </w:tbl>
    <w:p w:rsidR="002412DE" w:rsidRDefault="002412DE" w:rsidP="002334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305752" w:rsidRDefault="00040B10" w:rsidP="0023340F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05752" w:rsidRPr="00040B10" w:rsidRDefault="00305752" w:rsidP="0023340F">
      <w:pPr>
        <w:tabs>
          <w:tab w:val="left" w:pos="6300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</w:pPr>
      <w:r w:rsidRPr="00040B10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 xml:space="preserve">проведения </w:t>
      </w:r>
      <w:r w:rsidR="00040B10" w:rsidRPr="00040B10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 xml:space="preserve">лекции с работниками </w:t>
      </w:r>
      <w:r w:rsidR="00C36DB4">
        <w:rPr>
          <w:rFonts w:ascii="Times New Roman" w:hAnsi="Times New Roman" w:cs="Times New Roman"/>
          <w:b/>
          <w:sz w:val="28"/>
          <w:szCs w:val="28"/>
        </w:rPr>
        <w:t xml:space="preserve">МБУ ДО «ДМШ» с. </w:t>
      </w:r>
      <w:proofErr w:type="spellStart"/>
      <w:r w:rsidR="00C36DB4">
        <w:rPr>
          <w:rFonts w:ascii="Times New Roman" w:hAnsi="Times New Roman" w:cs="Times New Roman"/>
          <w:b/>
          <w:sz w:val="28"/>
          <w:szCs w:val="28"/>
        </w:rPr>
        <w:t>Пелагиада</w:t>
      </w:r>
      <w:proofErr w:type="spellEnd"/>
    </w:p>
    <w:p w:rsidR="00EF64D7" w:rsidRDefault="00EF64D7" w:rsidP="0023340F">
      <w:pPr>
        <w:tabs>
          <w:tab w:val="left" w:pos="3855"/>
        </w:tabs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12DE" w:rsidRPr="0023340F" w:rsidRDefault="00040B10" w:rsidP="0023340F">
      <w:pPr>
        <w:spacing w:after="0"/>
        <w:ind w:firstLine="426"/>
        <w:jc w:val="both"/>
        <w:rPr>
          <w:sz w:val="24"/>
          <w:szCs w:val="24"/>
        </w:rPr>
      </w:pPr>
      <w:r w:rsidRPr="002334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2412DE" w:rsidRPr="002334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C36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2412DE" w:rsidRPr="002334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12DE" w:rsidRPr="002334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412DE" w:rsidRPr="0023340F">
        <w:rPr>
          <w:rFonts w:ascii="Times New Roman" w:hAnsi="Times New Roman" w:cs="Times New Roman"/>
          <w:b/>
          <w:bCs/>
          <w:sz w:val="24"/>
          <w:szCs w:val="24"/>
        </w:rPr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характера»</w:t>
      </w:r>
    </w:p>
    <w:p w:rsidR="00305752" w:rsidRPr="0023340F" w:rsidRDefault="002412DE" w:rsidP="0023340F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4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 занятия –</w:t>
      </w:r>
      <w:r w:rsidR="00C36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24A6" w:rsidRPr="00C36DB4">
        <w:rPr>
          <w:rFonts w:ascii="Times New Roman" w:hAnsi="Times New Roman" w:cs="Times New Roman"/>
          <w:sz w:val="24"/>
          <w:szCs w:val="24"/>
          <w:lang w:eastAsia="ru-RU"/>
        </w:rPr>
        <w:t>лекция</w:t>
      </w:r>
    </w:p>
    <w:p w:rsidR="002412DE" w:rsidRPr="0023340F" w:rsidRDefault="002412DE" w:rsidP="0023340F">
      <w:pPr>
        <w:spacing w:after="0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34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Учебные цели: </w:t>
      </w:r>
    </w:p>
    <w:p w:rsidR="002412DE" w:rsidRPr="0023340F" w:rsidRDefault="002412DE" w:rsidP="0023340F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40F">
        <w:rPr>
          <w:rFonts w:ascii="Times New Roman" w:hAnsi="Times New Roman" w:cs="Times New Roman"/>
          <w:sz w:val="24"/>
          <w:szCs w:val="24"/>
          <w:lang w:eastAsia="ru-RU"/>
        </w:rPr>
        <w:t xml:space="preserve"> Довести до обучаемых основные понятия об авариях и катастрофах, </w:t>
      </w:r>
      <w:r w:rsidR="0018333F" w:rsidRPr="0023340F">
        <w:rPr>
          <w:rFonts w:ascii="Times New Roman" w:hAnsi="Times New Roman" w:cs="Times New Roman"/>
          <w:sz w:val="24"/>
          <w:szCs w:val="24"/>
          <w:lang w:eastAsia="ru-RU"/>
        </w:rPr>
        <w:t>классификации чрезвычайных</w:t>
      </w:r>
      <w:r w:rsidRPr="0023340F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ситуаций природного и техногенного характера. </w:t>
      </w:r>
    </w:p>
    <w:p w:rsidR="002412DE" w:rsidRPr="0023340F" w:rsidRDefault="002412DE" w:rsidP="0023340F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40F">
        <w:rPr>
          <w:rFonts w:ascii="Times New Roman" w:hAnsi="Times New Roman" w:cs="Times New Roman"/>
          <w:sz w:val="24"/>
          <w:szCs w:val="24"/>
          <w:lang w:eastAsia="ru-RU"/>
        </w:rPr>
        <w:t xml:space="preserve"> Привить обучаемым порядок действий при угрозе или возникновении чрезвычайных ситуаций природного и техногенного характера.</w:t>
      </w:r>
    </w:p>
    <w:p w:rsidR="002412DE" w:rsidRPr="0023340F" w:rsidRDefault="002412DE" w:rsidP="0023340F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40F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Ознакомить </w:t>
      </w:r>
      <w:r w:rsidR="0018333F" w:rsidRPr="0023340F">
        <w:rPr>
          <w:rFonts w:ascii="Times New Roman" w:hAnsi="Times New Roman" w:cs="Times New Roman"/>
          <w:sz w:val="24"/>
          <w:szCs w:val="24"/>
          <w:lang w:eastAsia="ru-RU"/>
        </w:rPr>
        <w:t>обучаемых с</w:t>
      </w:r>
      <w:r w:rsidRPr="0023340F"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принципами эвакуации при оповещении о стихийных бедствиях.  </w:t>
      </w:r>
    </w:p>
    <w:p w:rsidR="002412DE" w:rsidRPr="0023340F" w:rsidRDefault="002412DE" w:rsidP="0023340F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40F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Ознакомить с основными действиями, связанные </w:t>
      </w:r>
      <w:r w:rsidR="0018333F" w:rsidRPr="0023340F">
        <w:rPr>
          <w:rFonts w:ascii="Times New Roman" w:hAnsi="Times New Roman" w:cs="Times New Roman"/>
          <w:sz w:val="24"/>
          <w:szCs w:val="24"/>
          <w:lang w:eastAsia="ru-RU"/>
        </w:rPr>
        <w:t>с угрозами</w:t>
      </w:r>
      <w:r w:rsidRPr="0023340F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физического насилия, разбоя бандитизма, массовыми беспорядками</w:t>
      </w:r>
    </w:p>
    <w:p w:rsidR="002412DE" w:rsidRPr="0023340F" w:rsidRDefault="002412DE" w:rsidP="0023340F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4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23340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305752" w:rsidRPr="0023340F">
        <w:rPr>
          <w:rFonts w:ascii="Times New Roman" w:hAnsi="Times New Roman" w:cs="Times New Roman"/>
          <w:sz w:val="24"/>
          <w:szCs w:val="24"/>
          <w:lang w:eastAsia="ru-RU"/>
        </w:rPr>
        <w:t>учебный класс</w:t>
      </w:r>
    </w:p>
    <w:p w:rsidR="002412DE" w:rsidRPr="0023340F" w:rsidRDefault="002412DE" w:rsidP="0023340F">
      <w:pPr>
        <w:spacing w:after="0"/>
        <w:ind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2334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Время проведения</w:t>
      </w:r>
      <w:r w:rsidRPr="0023340F">
        <w:rPr>
          <w:rFonts w:ascii="Times New Roman" w:hAnsi="Times New Roman" w:cs="Times New Roman"/>
          <w:sz w:val="24"/>
          <w:szCs w:val="24"/>
          <w:lang w:eastAsia="ru-RU"/>
        </w:rPr>
        <w:t>: 3 учебных часа (135мин.)</w:t>
      </w:r>
    </w:p>
    <w:p w:rsidR="00F53685" w:rsidRPr="0023340F" w:rsidRDefault="00F53685" w:rsidP="0023340F">
      <w:pPr>
        <w:spacing w:after="0"/>
        <w:ind w:firstLine="42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2DE" w:rsidRPr="0023340F" w:rsidRDefault="00F53685" w:rsidP="0023340F">
      <w:pPr>
        <w:spacing w:after="0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34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УЧЕБНЫЕ ВОПРОСЫ И РАСЧЕТ ВРЕМЕНИ</w:t>
      </w:r>
    </w:p>
    <w:p w:rsidR="00040B10" w:rsidRPr="0023340F" w:rsidRDefault="00040B10" w:rsidP="0023340F">
      <w:pPr>
        <w:tabs>
          <w:tab w:val="left" w:pos="303"/>
        </w:tabs>
        <w:spacing w:after="0"/>
        <w:ind w:left="741" w:right="283" w:hanging="74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4649"/>
        <w:gridCol w:w="988"/>
        <w:gridCol w:w="3247"/>
      </w:tblGrid>
      <w:tr w:rsidR="0023340F" w:rsidRPr="0023340F" w:rsidTr="001C3CCE">
        <w:trPr>
          <w:trHeight w:val="360"/>
        </w:trPr>
        <w:tc>
          <w:tcPr>
            <w:tcW w:w="721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49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вопроса </w:t>
            </w:r>
          </w:p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его краткое содержание</w:t>
            </w:r>
          </w:p>
        </w:tc>
        <w:tc>
          <w:tcPr>
            <w:tcW w:w="988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47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23340F" w:rsidRPr="0023340F" w:rsidTr="001C3CCE">
        <w:trPr>
          <w:trHeight w:val="360"/>
        </w:trPr>
        <w:tc>
          <w:tcPr>
            <w:tcW w:w="721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988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7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3340F" w:rsidRPr="0023340F" w:rsidTr="001C3CCE">
        <w:trPr>
          <w:trHeight w:val="360"/>
        </w:trPr>
        <w:tc>
          <w:tcPr>
            <w:tcW w:w="721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9" w:type="dxa"/>
          </w:tcPr>
          <w:p w:rsidR="0023340F" w:rsidRPr="0023340F" w:rsidRDefault="0023340F" w:rsidP="0023340F">
            <w:pPr>
              <w:keepNext/>
              <w:keepLines/>
              <w:tabs>
                <w:tab w:val="num" w:pos="552"/>
              </w:tabs>
              <w:spacing w:after="0"/>
              <w:ind w:firstLine="2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согласно журналу наличие участвующих в занятии</w:t>
            </w:r>
          </w:p>
          <w:p w:rsidR="0023340F" w:rsidRPr="0023340F" w:rsidRDefault="0023340F" w:rsidP="0023340F">
            <w:pPr>
              <w:keepNext/>
              <w:keepLines/>
              <w:tabs>
                <w:tab w:val="num" w:pos="552"/>
              </w:tabs>
              <w:spacing w:after="0"/>
              <w:ind w:firstLine="2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объявить тему, цель занятия, время и порядок его проведения</w:t>
            </w:r>
          </w:p>
          <w:p w:rsidR="0023340F" w:rsidRPr="0023340F" w:rsidRDefault="0023340F" w:rsidP="0023340F">
            <w:pPr>
              <w:tabs>
                <w:tab w:val="num" w:pos="552"/>
              </w:tabs>
              <w:spacing w:after="0"/>
              <w:ind w:firstLine="2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довести перечень литературы, рекомендуемой для подготовки к данному занятию</w:t>
            </w:r>
          </w:p>
          <w:p w:rsidR="0023340F" w:rsidRPr="0023340F" w:rsidRDefault="0023340F" w:rsidP="0023340F">
            <w:pPr>
              <w:tabs>
                <w:tab w:val="num" w:pos="552"/>
              </w:tabs>
              <w:spacing w:after="0"/>
              <w:ind w:firstLine="2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тему занятия</w:t>
            </w:r>
          </w:p>
        </w:tc>
        <w:tc>
          <w:tcPr>
            <w:tcW w:w="988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слайдов</w:t>
            </w:r>
          </w:p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</w:t>
            </w:r>
          </w:p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3340F" w:rsidRPr="0023340F" w:rsidTr="001C3CCE">
        <w:trPr>
          <w:trHeight w:val="360"/>
        </w:trPr>
        <w:tc>
          <w:tcPr>
            <w:tcW w:w="721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988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47" w:type="dxa"/>
          </w:tcPr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слайдов</w:t>
            </w:r>
          </w:p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9-65</w:t>
            </w:r>
          </w:p>
        </w:tc>
      </w:tr>
      <w:tr w:rsidR="0023340F" w:rsidRPr="0023340F" w:rsidTr="001C3CCE">
        <w:trPr>
          <w:trHeight w:val="360"/>
        </w:trPr>
        <w:tc>
          <w:tcPr>
            <w:tcW w:w="721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649" w:type="dxa"/>
          </w:tcPr>
          <w:p w:rsidR="0023340F" w:rsidRPr="0023340F" w:rsidRDefault="0023340F" w:rsidP="0023340F">
            <w:pPr>
              <w:spacing w:after="0"/>
              <w:ind w:firstLine="1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 №1</w:t>
            </w: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Мероприятия, которые необходимо выполнить при угрозе возникновения ЧС. Действия по сигналу «Внимание всем» и информационным сообщениям. Что необходимо иметь с собой при объявлении эвакуации.</w:t>
            </w:r>
          </w:p>
        </w:tc>
        <w:tc>
          <w:tcPr>
            <w:tcW w:w="988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 материала          сопровождаю просмотром презентации,</w:t>
            </w:r>
          </w:p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 слайдов 9-13).</w:t>
            </w:r>
          </w:p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Делаю вывод, перехожу ко второму вопросу</w:t>
            </w:r>
          </w:p>
        </w:tc>
      </w:tr>
      <w:tr w:rsidR="0023340F" w:rsidRPr="0023340F" w:rsidTr="001C3CCE">
        <w:trPr>
          <w:trHeight w:val="360"/>
        </w:trPr>
        <w:tc>
          <w:tcPr>
            <w:tcW w:w="721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49" w:type="dxa"/>
          </w:tcPr>
          <w:p w:rsidR="0023340F" w:rsidRPr="0023340F" w:rsidRDefault="0023340F" w:rsidP="0023340F">
            <w:pPr>
              <w:spacing w:after="0"/>
              <w:ind w:firstLine="1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 №2</w:t>
            </w: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 работников при оповещении о стихийных бедствиях метеорологического характера (ураганы, бури, смерчи, метели, морозы и пр.), во время их возникновения и после окончания.</w:t>
            </w:r>
          </w:p>
        </w:tc>
        <w:tc>
          <w:tcPr>
            <w:tcW w:w="988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 материала          сопровождаю просмотром презентации,</w:t>
            </w:r>
          </w:p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 слайдов 14-24).</w:t>
            </w:r>
          </w:p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Делаю вывод, перехожу к третьему вопросу</w:t>
            </w:r>
          </w:p>
        </w:tc>
      </w:tr>
      <w:tr w:rsidR="0023340F" w:rsidRPr="0023340F" w:rsidTr="001C3CCE">
        <w:trPr>
          <w:trHeight w:val="360"/>
        </w:trPr>
        <w:tc>
          <w:tcPr>
            <w:tcW w:w="721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49" w:type="dxa"/>
          </w:tcPr>
          <w:p w:rsidR="0023340F" w:rsidRPr="0023340F" w:rsidRDefault="0023340F" w:rsidP="0023340F">
            <w:pPr>
              <w:spacing w:after="0"/>
              <w:ind w:firstLine="1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 №3</w:t>
            </w: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 работников при оповещении о стихийных бедствиях гидрологического характера (наводнения, паводки и др.), во время их возникновения и после окончания.</w:t>
            </w:r>
          </w:p>
        </w:tc>
        <w:tc>
          <w:tcPr>
            <w:tcW w:w="988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7" w:type="dxa"/>
          </w:tcPr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 материала          сопровождаю просмотром презентации,</w:t>
            </w:r>
          </w:p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(показ слайдов 25-31). </w:t>
            </w:r>
          </w:p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Делаю вывод, перехожу к четвертому вопросу</w:t>
            </w:r>
          </w:p>
        </w:tc>
      </w:tr>
      <w:tr w:rsidR="0023340F" w:rsidRPr="0023340F" w:rsidTr="001C3CCE">
        <w:trPr>
          <w:trHeight w:val="360"/>
        </w:trPr>
        <w:tc>
          <w:tcPr>
            <w:tcW w:w="721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49" w:type="dxa"/>
          </w:tcPr>
          <w:p w:rsidR="0023340F" w:rsidRPr="0023340F" w:rsidRDefault="0023340F" w:rsidP="0023340F">
            <w:pPr>
              <w:spacing w:after="0"/>
              <w:ind w:firstLine="1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 №4</w:t>
            </w: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 работников по предупреждению и при возникновении лесных и торфяных пожаров. Меры безопасности при привлечении работников к борьбе с лесными пожарами.</w:t>
            </w:r>
          </w:p>
        </w:tc>
        <w:tc>
          <w:tcPr>
            <w:tcW w:w="988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7" w:type="dxa"/>
          </w:tcPr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 материала          сопровождаю просмотром презентации,</w:t>
            </w:r>
          </w:p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(показ слайдов 32-39). </w:t>
            </w:r>
          </w:p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Делаю вывод, перехожу к пятому вопросу</w:t>
            </w:r>
          </w:p>
        </w:tc>
      </w:tr>
      <w:tr w:rsidR="0023340F" w:rsidRPr="0023340F" w:rsidTr="001C3CCE">
        <w:trPr>
          <w:trHeight w:val="360"/>
        </w:trPr>
        <w:tc>
          <w:tcPr>
            <w:tcW w:w="721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49" w:type="dxa"/>
          </w:tcPr>
          <w:p w:rsidR="0023340F" w:rsidRPr="0023340F" w:rsidRDefault="0023340F" w:rsidP="0023340F">
            <w:pPr>
              <w:spacing w:after="0"/>
              <w:ind w:firstLine="1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 №5</w:t>
            </w: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Эвакуация и рассредоточение. Защита населения путем эвакуации. Принципы и способы эвакуации. Порядок проведения эвакуации.</w:t>
            </w:r>
          </w:p>
        </w:tc>
        <w:tc>
          <w:tcPr>
            <w:tcW w:w="988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7" w:type="dxa"/>
          </w:tcPr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 материала          сопровождаю просмотром презентации,</w:t>
            </w:r>
          </w:p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(показ слайдов 40-49). </w:t>
            </w:r>
          </w:p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Делаю вывод, перехожу к шестому вопросу</w:t>
            </w:r>
          </w:p>
        </w:tc>
      </w:tr>
    </w:tbl>
    <w:p w:rsidR="0023340F" w:rsidRPr="0023340F" w:rsidRDefault="0023340F" w:rsidP="0023340F">
      <w:pPr>
        <w:tabs>
          <w:tab w:val="left" w:pos="303"/>
        </w:tabs>
        <w:spacing w:after="0"/>
        <w:ind w:left="741" w:right="283" w:hanging="74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40F" w:rsidRPr="0023340F" w:rsidRDefault="0023340F" w:rsidP="0023340F">
      <w:pPr>
        <w:pStyle w:val="Standard"/>
        <w:spacing w:line="276" w:lineRule="auto"/>
        <w:jc w:val="right"/>
        <w:rPr>
          <w:b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4649"/>
        <w:gridCol w:w="988"/>
        <w:gridCol w:w="3247"/>
      </w:tblGrid>
      <w:tr w:rsidR="0023340F" w:rsidRPr="0023340F" w:rsidTr="001C3CCE">
        <w:trPr>
          <w:trHeight w:val="360"/>
        </w:trPr>
        <w:tc>
          <w:tcPr>
            <w:tcW w:w="721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49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вопроса </w:t>
            </w:r>
          </w:p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его краткое содержание</w:t>
            </w:r>
          </w:p>
        </w:tc>
        <w:tc>
          <w:tcPr>
            <w:tcW w:w="988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47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23340F" w:rsidRPr="0023340F" w:rsidTr="001C3CCE">
        <w:trPr>
          <w:trHeight w:val="360"/>
        </w:trPr>
        <w:tc>
          <w:tcPr>
            <w:tcW w:w="721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649" w:type="dxa"/>
          </w:tcPr>
          <w:p w:rsidR="0023340F" w:rsidRPr="0023340F" w:rsidRDefault="0023340F" w:rsidP="0023340F">
            <w:pPr>
              <w:spacing w:after="0"/>
              <w:ind w:firstLine="16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 №6</w:t>
            </w: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 работников, оказавшихся в местах ЧС биолого-социального характера, связанных с физическим насилием (разбой, погромы, бандитизм, драки) и большим скоплением людей (массовые беспорядки и др.).</w:t>
            </w:r>
          </w:p>
        </w:tc>
        <w:tc>
          <w:tcPr>
            <w:tcW w:w="988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47" w:type="dxa"/>
          </w:tcPr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 материала          сопровождаю просмотром презентации,</w:t>
            </w:r>
          </w:p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(показ слайдов 50-65). </w:t>
            </w:r>
          </w:p>
          <w:p w:rsidR="0023340F" w:rsidRPr="0023340F" w:rsidRDefault="0023340F" w:rsidP="0023340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Делаю вывод, перехожу к просмотру фильмов</w:t>
            </w:r>
          </w:p>
        </w:tc>
      </w:tr>
      <w:tr w:rsidR="0023340F" w:rsidRPr="0023340F" w:rsidTr="001C3CCE">
        <w:trPr>
          <w:trHeight w:val="360"/>
        </w:trPr>
        <w:tc>
          <w:tcPr>
            <w:tcW w:w="721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23340F" w:rsidRPr="0023340F" w:rsidRDefault="0023340F" w:rsidP="0023340F">
            <w:pPr>
              <w:suppressAutoHyphens/>
              <w:autoSpaceDN w:val="0"/>
              <w:spacing w:after="0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3340F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Демонстрация фильма</w:t>
            </w:r>
            <w:r w:rsidRPr="0023340F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:</w:t>
            </w:r>
          </w:p>
          <w:p w:rsidR="0023340F" w:rsidRPr="0023340F" w:rsidRDefault="0023340F" w:rsidP="0023340F">
            <w:pPr>
              <w:keepNext/>
              <w:keepLines/>
              <w:spacing w:after="0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при ЧС природного и техногенного характера;</w:t>
            </w:r>
          </w:p>
          <w:p w:rsidR="0023340F" w:rsidRPr="0023340F" w:rsidRDefault="0023340F" w:rsidP="0023340F">
            <w:pPr>
              <w:keepNext/>
              <w:keepLines/>
              <w:spacing w:after="0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Россия в огне;</w:t>
            </w:r>
          </w:p>
          <w:p w:rsidR="0023340F" w:rsidRPr="0023340F" w:rsidRDefault="0023340F" w:rsidP="0023340F">
            <w:pPr>
              <w:keepNext/>
              <w:keepLines/>
              <w:spacing w:after="0"/>
              <w:ind w:firstLine="17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Терроризм как не стать жертвой.</w:t>
            </w:r>
          </w:p>
        </w:tc>
        <w:tc>
          <w:tcPr>
            <w:tcW w:w="988" w:type="dxa"/>
          </w:tcPr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47" w:type="dxa"/>
          </w:tcPr>
          <w:p w:rsidR="0023340F" w:rsidRPr="0023340F" w:rsidRDefault="0023340F" w:rsidP="0023340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3340F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lastRenderedPageBreak/>
              <w:t>Доведение материала</w:t>
            </w:r>
          </w:p>
          <w:p w:rsidR="0023340F" w:rsidRPr="0023340F" w:rsidRDefault="0023340F" w:rsidP="0023340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3340F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сопровождаю просмотром</w:t>
            </w:r>
          </w:p>
          <w:p w:rsidR="0023340F" w:rsidRPr="0023340F" w:rsidRDefault="0023340F" w:rsidP="0023340F">
            <w:pPr>
              <w:keepNext/>
              <w:keepLines/>
              <w:spacing w:after="0"/>
              <w:ind w:firstLine="1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40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фильмов</w:t>
            </w:r>
          </w:p>
        </w:tc>
      </w:tr>
      <w:tr w:rsidR="0023340F" w:rsidRPr="0023340F" w:rsidTr="001C3CCE">
        <w:trPr>
          <w:trHeight w:val="360"/>
        </w:trPr>
        <w:tc>
          <w:tcPr>
            <w:tcW w:w="721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23340F" w:rsidRPr="0023340F" w:rsidRDefault="0023340F" w:rsidP="0023340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</w:t>
            </w:r>
          </w:p>
        </w:tc>
        <w:tc>
          <w:tcPr>
            <w:tcW w:w="988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7" w:type="dxa"/>
          </w:tcPr>
          <w:p w:rsidR="0023340F" w:rsidRPr="0023340F" w:rsidRDefault="0023340F" w:rsidP="0023340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Подвожу итоги.                                    Отвечаю на вопросы.</w:t>
            </w:r>
          </w:p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Делаю вывод (слайд 66)</w:t>
            </w:r>
          </w:p>
        </w:tc>
      </w:tr>
      <w:tr w:rsidR="0023340F" w:rsidRPr="0023340F" w:rsidTr="001C3CCE">
        <w:trPr>
          <w:trHeight w:val="360"/>
        </w:trPr>
        <w:tc>
          <w:tcPr>
            <w:tcW w:w="721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23340F" w:rsidRPr="0023340F" w:rsidRDefault="0023340F" w:rsidP="0023340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8" w:type="dxa"/>
          </w:tcPr>
          <w:p w:rsidR="0023340F" w:rsidRPr="0023340F" w:rsidRDefault="0023340F" w:rsidP="002334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47" w:type="dxa"/>
          </w:tcPr>
          <w:p w:rsidR="0023340F" w:rsidRPr="0023340F" w:rsidRDefault="0023340F" w:rsidP="002334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5752" w:rsidRPr="0023340F" w:rsidRDefault="00305752" w:rsidP="0023340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16A98" w:rsidRPr="0023340F" w:rsidRDefault="00A16A98" w:rsidP="0023340F">
      <w:pPr>
        <w:pStyle w:val="a4"/>
        <w:spacing w:after="0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0F">
        <w:rPr>
          <w:rFonts w:ascii="Times New Roman" w:hAnsi="Times New Roman" w:cs="Times New Roman"/>
          <w:b/>
          <w:sz w:val="24"/>
          <w:szCs w:val="24"/>
        </w:rPr>
        <w:t>МЕТОДИЧЕСКАЯ ЛИТЕРАТУРА И УЧЕБНЫЕ ПОСОБИЯ</w:t>
      </w:r>
    </w:p>
    <w:p w:rsidR="00A16A98" w:rsidRPr="0023340F" w:rsidRDefault="00A16A98" w:rsidP="0023340F">
      <w:pPr>
        <w:pStyle w:val="a4"/>
        <w:spacing w:after="0"/>
        <w:ind w:left="0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2412DE" w:rsidRPr="0023340F" w:rsidRDefault="002412DE" w:rsidP="0023340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40F">
        <w:rPr>
          <w:rFonts w:ascii="Times New Roman" w:hAnsi="Times New Roman" w:cs="Times New Roman"/>
          <w:color w:val="000000"/>
          <w:sz w:val="24"/>
          <w:szCs w:val="24"/>
        </w:rPr>
        <w:t xml:space="preserve">1. Федеральный </w:t>
      </w:r>
      <w:r w:rsidR="0018333F" w:rsidRPr="0023340F">
        <w:rPr>
          <w:rFonts w:ascii="Times New Roman" w:hAnsi="Times New Roman" w:cs="Times New Roman"/>
          <w:color w:val="000000"/>
          <w:sz w:val="24"/>
          <w:szCs w:val="24"/>
        </w:rPr>
        <w:t>закон от 12.02.98 г. № 28 – ФЗ «</w:t>
      </w:r>
      <w:r w:rsidRPr="0023340F">
        <w:rPr>
          <w:rFonts w:ascii="Times New Roman" w:hAnsi="Times New Roman" w:cs="Times New Roman"/>
          <w:color w:val="000000"/>
          <w:sz w:val="24"/>
          <w:szCs w:val="24"/>
        </w:rPr>
        <w:t>О гражданской обороне</w:t>
      </w:r>
      <w:r w:rsidR="0018333F" w:rsidRPr="0023340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3340F" w:rsidRPr="002334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12DE" w:rsidRPr="0023340F" w:rsidRDefault="002412DE" w:rsidP="0023340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40F">
        <w:rPr>
          <w:rFonts w:ascii="Times New Roman" w:hAnsi="Times New Roman" w:cs="Times New Roman"/>
          <w:color w:val="000000"/>
          <w:sz w:val="24"/>
          <w:szCs w:val="24"/>
        </w:rPr>
        <w:t>2. Федеральный закон от 21.12.94 г. № 68 – ФЗ «О защите населения и территорий от чрезвычайных ситуаций природного и техногенного характера»</w:t>
      </w:r>
      <w:r w:rsidR="0018333F" w:rsidRPr="002334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12DE" w:rsidRPr="0023340F" w:rsidRDefault="002412DE" w:rsidP="0023340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40F">
        <w:rPr>
          <w:rFonts w:ascii="Times New Roman" w:hAnsi="Times New Roman" w:cs="Times New Roman"/>
          <w:color w:val="000000"/>
          <w:sz w:val="24"/>
          <w:szCs w:val="24"/>
        </w:rPr>
        <w:t>3. Федераль</w:t>
      </w:r>
      <w:r w:rsidR="0018333F" w:rsidRPr="0023340F">
        <w:rPr>
          <w:rFonts w:ascii="Times New Roman" w:hAnsi="Times New Roman" w:cs="Times New Roman"/>
          <w:color w:val="000000"/>
          <w:sz w:val="24"/>
          <w:szCs w:val="24"/>
        </w:rPr>
        <w:t>ный закон от 21.12.94г. №69-ФЗ «О пожарной безопасности».</w:t>
      </w:r>
    </w:p>
    <w:p w:rsidR="002412DE" w:rsidRPr="00372F6C" w:rsidRDefault="0023340F" w:rsidP="0023340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6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412DE" w:rsidRPr="00372F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72F6C" w:rsidRPr="00372F6C">
        <w:rPr>
          <w:rFonts w:ascii="Times New Roman" w:hAnsi="Times New Roman" w:cs="Times New Roman"/>
          <w:sz w:val="24"/>
          <w:szCs w:val="24"/>
        </w:rPr>
        <w:t>Постановлени</w:t>
      </w:r>
      <w:r w:rsidR="00372F6C" w:rsidRPr="00372F6C">
        <w:rPr>
          <w:rFonts w:ascii="Times New Roman" w:hAnsi="Times New Roman" w:cs="Times New Roman"/>
          <w:sz w:val="24"/>
        </w:rPr>
        <w:t>е</w:t>
      </w:r>
      <w:r w:rsidR="00372F6C" w:rsidRPr="00372F6C">
        <w:rPr>
          <w:rFonts w:ascii="Times New Roman" w:hAnsi="Times New Roman" w:cs="Times New Roman"/>
          <w:sz w:val="24"/>
          <w:szCs w:val="24"/>
        </w:rPr>
        <w:t xml:space="preserve"> Правительства РФ от 18 .09.2020 г. № 1485 </w:t>
      </w:r>
      <w:r w:rsidR="00372F6C" w:rsidRPr="00372F6C">
        <w:rPr>
          <w:rFonts w:ascii="Times New Roman" w:hAnsi="Times New Roman" w:cs="Times New Roman"/>
          <w:sz w:val="24"/>
        </w:rPr>
        <w:t>«</w:t>
      </w:r>
      <w:r w:rsidR="00372F6C" w:rsidRPr="00372F6C">
        <w:rPr>
          <w:rFonts w:ascii="Times New Roman" w:hAnsi="Times New Roman" w:cs="Times New Roman"/>
          <w:sz w:val="24"/>
          <w:szCs w:val="24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372F6C" w:rsidRPr="00372F6C">
        <w:rPr>
          <w:rFonts w:ascii="Times New Roman" w:hAnsi="Times New Roman" w:cs="Times New Roman"/>
          <w:sz w:val="24"/>
        </w:rPr>
        <w:t>».</w:t>
      </w:r>
    </w:p>
    <w:p w:rsidR="002412DE" w:rsidRPr="0023340F" w:rsidRDefault="0023340F" w:rsidP="0023340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40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412DE" w:rsidRPr="0023340F">
        <w:rPr>
          <w:rFonts w:ascii="Times New Roman" w:hAnsi="Times New Roman" w:cs="Times New Roman"/>
          <w:color w:val="000000"/>
          <w:sz w:val="24"/>
          <w:szCs w:val="24"/>
        </w:rPr>
        <w:t xml:space="preserve">. Постановление </w:t>
      </w:r>
      <w:r w:rsidR="00305752" w:rsidRPr="0023340F">
        <w:rPr>
          <w:rFonts w:ascii="Times New Roman" w:hAnsi="Times New Roman" w:cs="Times New Roman"/>
          <w:color w:val="000000"/>
          <w:sz w:val="24"/>
          <w:szCs w:val="24"/>
        </w:rPr>
        <w:t>правительства РФ от</w:t>
      </w:r>
      <w:r w:rsidR="002412DE" w:rsidRPr="0023340F">
        <w:rPr>
          <w:rFonts w:ascii="Times New Roman" w:hAnsi="Times New Roman" w:cs="Times New Roman"/>
          <w:color w:val="000000"/>
          <w:sz w:val="24"/>
          <w:szCs w:val="24"/>
        </w:rPr>
        <w:t xml:space="preserve"> 30.12.2003 г. № 794 «О создании Единой государственной системы предупреждения и ликвидации последствий чрезвычайных </w:t>
      </w:r>
      <w:r w:rsidR="00305752" w:rsidRPr="0023340F">
        <w:rPr>
          <w:rFonts w:ascii="Times New Roman" w:hAnsi="Times New Roman" w:cs="Times New Roman"/>
          <w:color w:val="000000"/>
          <w:sz w:val="24"/>
          <w:szCs w:val="24"/>
        </w:rPr>
        <w:t>ситуаций»</w:t>
      </w:r>
      <w:r w:rsidR="002412DE" w:rsidRPr="002334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412DE" w:rsidRPr="0023340F" w:rsidRDefault="0023340F" w:rsidP="0023340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40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412DE" w:rsidRPr="0023340F">
        <w:rPr>
          <w:rFonts w:ascii="Times New Roman" w:hAnsi="Times New Roman" w:cs="Times New Roman"/>
          <w:color w:val="000000"/>
          <w:sz w:val="24"/>
          <w:szCs w:val="24"/>
        </w:rPr>
        <w:t>. «Гражданская оборона» - учебник для Вузов, Атаманюк В.Г.</w:t>
      </w:r>
    </w:p>
    <w:p w:rsidR="0018333F" w:rsidRPr="0023340F" w:rsidRDefault="0023340F" w:rsidP="0023340F">
      <w:pPr>
        <w:pStyle w:val="a4"/>
        <w:keepNext/>
        <w:keepLines/>
        <w:spacing w:after="0"/>
        <w:ind w:left="0" w:righ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4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05752" w:rsidRPr="002334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333F" w:rsidRPr="0023340F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Презентация по теме проводимого занятия (</w:t>
      </w:r>
      <w:r w:rsidR="00876885" w:rsidRPr="0023340F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18333F" w:rsidRPr="0023340F">
        <w:rPr>
          <w:rFonts w:ascii="Times New Roman" w:hAnsi="Times New Roman" w:cs="Times New Roman"/>
          <w:color w:val="000000"/>
          <w:sz w:val="24"/>
          <w:szCs w:val="24"/>
        </w:rPr>
        <w:t xml:space="preserve"> слайдов, </w:t>
      </w:r>
      <w:r w:rsidR="00676436" w:rsidRPr="0023340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845A4" w:rsidRPr="00233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33F" w:rsidRPr="0023340F">
        <w:rPr>
          <w:rFonts w:ascii="Times New Roman" w:hAnsi="Times New Roman" w:cs="Times New Roman"/>
          <w:color w:val="000000"/>
          <w:sz w:val="24"/>
          <w:szCs w:val="24"/>
        </w:rPr>
        <w:t>фильм</w:t>
      </w:r>
      <w:r w:rsidR="00676436" w:rsidRPr="002334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8333F" w:rsidRPr="0023340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16A98" w:rsidRPr="0023340F" w:rsidRDefault="00A16A98" w:rsidP="0023340F">
      <w:pPr>
        <w:pStyle w:val="a4"/>
        <w:keepNext/>
        <w:keepLines/>
        <w:spacing w:after="0"/>
        <w:ind w:left="0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6A98" w:rsidRPr="0023340F" w:rsidRDefault="00A16A98" w:rsidP="0023340F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3340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Оборудование:</w:t>
      </w:r>
    </w:p>
    <w:p w:rsidR="00A16A98" w:rsidRPr="0023340F" w:rsidRDefault="0023340F" w:rsidP="0023340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40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16A98" w:rsidRPr="0023340F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 (проекторы, компьютерные комплексы и др.).</w:t>
      </w:r>
    </w:p>
    <w:p w:rsidR="00A16A98" w:rsidRPr="0023340F" w:rsidRDefault="0023340F" w:rsidP="0023340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40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16A98" w:rsidRPr="0023340F">
        <w:rPr>
          <w:rFonts w:ascii="Times New Roman" w:hAnsi="Times New Roman" w:cs="Times New Roman"/>
          <w:color w:val="000000"/>
          <w:sz w:val="24"/>
          <w:szCs w:val="24"/>
        </w:rPr>
        <w:t>Наглядные пособия</w:t>
      </w:r>
      <w:r w:rsidRPr="0023340F">
        <w:rPr>
          <w:rFonts w:ascii="Times New Roman" w:hAnsi="Times New Roman" w:cs="Times New Roman"/>
          <w:color w:val="000000"/>
          <w:sz w:val="24"/>
          <w:szCs w:val="24"/>
        </w:rPr>
        <w:t xml:space="preserve"> (плакаты, схемы, слайды, и т.д</w:t>
      </w:r>
      <w:r w:rsidR="00A16A98" w:rsidRPr="0023340F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A16A98" w:rsidRPr="0023340F" w:rsidRDefault="00A16A98" w:rsidP="0023340F">
      <w:pPr>
        <w:pStyle w:val="a4"/>
        <w:keepNext/>
        <w:keepLines/>
        <w:spacing w:after="0"/>
        <w:ind w:left="0" w:right="284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A16A98" w:rsidRPr="0023340F" w:rsidSect="00E03B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2DE" w:rsidRPr="008845A4" w:rsidRDefault="002412DE" w:rsidP="0023340F">
      <w:pPr>
        <w:tabs>
          <w:tab w:val="left" w:pos="303"/>
        </w:tabs>
        <w:spacing w:after="0"/>
        <w:ind w:left="741" w:right="283" w:hanging="74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412DE" w:rsidRPr="008845A4" w:rsidSect="00E0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353"/>
    <w:multiLevelType w:val="hybridMultilevel"/>
    <w:tmpl w:val="B8B6D3C6"/>
    <w:lvl w:ilvl="0" w:tplc="E2C2A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84F2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1CB0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5204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04440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BC848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9033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5267F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51ADB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DE3504"/>
    <w:multiLevelType w:val="hybridMultilevel"/>
    <w:tmpl w:val="B6F8C132"/>
    <w:lvl w:ilvl="0" w:tplc="2A2E9B64">
      <w:start w:val="1"/>
      <w:numFmt w:val="decimal"/>
      <w:lvlText w:val="%1."/>
      <w:lvlJc w:val="left"/>
      <w:pPr>
        <w:tabs>
          <w:tab w:val="num" w:pos="615"/>
        </w:tabs>
        <w:ind w:left="6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 w15:restartNumberingAfterBreak="0">
    <w:nsid w:val="2572370D"/>
    <w:multiLevelType w:val="hybridMultilevel"/>
    <w:tmpl w:val="BB006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F24698"/>
    <w:multiLevelType w:val="hybridMultilevel"/>
    <w:tmpl w:val="E37806D2"/>
    <w:lvl w:ilvl="0" w:tplc="FA949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7634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FE88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1B4FC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71024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F8C30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3698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8627C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6D696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95115D5"/>
    <w:multiLevelType w:val="hybridMultilevel"/>
    <w:tmpl w:val="774AC73C"/>
    <w:lvl w:ilvl="0" w:tplc="CE9E12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4D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CCB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AD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2F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E6D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ED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23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21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56BBA"/>
    <w:multiLevelType w:val="hybridMultilevel"/>
    <w:tmpl w:val="3FDC2C60"/>
    <w:lvl w:ilvl="0" w:tplc="A300C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98E2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22FF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35A23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AE619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D26C7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28A77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BE5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D34A1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98A4C7A"/>
    <w:multiLevelType w:val="hybridMultilevel"/>
    <w:tmpl w:val="60C2763E"/>
    <w:lvl w:ilvl="0" w:tplc="AD866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6609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D6AA7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AE847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21E9E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3303D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1244C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E217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3D43E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31"/>
    <w:rsid w:val="0000577C"/>
    <w:rsid w:val="00025DE7"/>
    <w:rsid w:val="00040B10"/>
    <w:rsid w:val="0005265D"/>
    <w:rsid w:val="00066787"/>
    <w:rsid w:val="00072EA5"/>
    <w:rsid w:val="000961B5"/>
    <w:rsid w:val="000B793A"/>
    <w:rsid w:val="000F4B36"/>
    <w:rsid w:val="001662BC"/>
    <w:rsid w:val="00173C10"/>
    <w:rsid w:val="0018333F"/>
    <w:rsid w:val="0018578B"/>
    <w:rsid w:val="00190077"/>
    <w:rsid w:val="00191434"/>
    <w:rsid w:val="001E0E4F"/>
    <w:rsid w:val="001F6ADD"/>
    <w:rsid w:val="0023340F"/>
    <w:rsid w:val="002412DE"/>
    <w:rsid w:val="002911BF"/>
    <w:rsid w:val="002A619C"/>
    <w:rsid w:val="002E1EBD"/>
    <w:rsid w:val="003031F1"/>
    <w:rsid w:val="00305752"/>
    <w:rsid w:val="00306661"/>
    <w:rsid w:val="00372F6C"/>
    <w:rsid w:val="00390F20"/>
    <w:rsid w:val="003944FB"/>
    <w:rsid w:val="003A7224"/>
    <w:rsid w:val="003C2261"/>
    <w:rsid w:val="003F3B8F"/>
    <w:rsid w:val="00413B17"/>
    <w:rsid w:val="00415063"/>
    <w:rsid w:val="0042080D"/>
    <w:rsid w:val="00440AC7"/>
    <w:rsid w:val="004534EE"/>
    <w:rsid w:val="00472F36"/>
    <w:rsid w:val="00475110"/>
    <w:rsid w:val="004C0729"/>
    <w:rsid w:val="004E2F2B"/>
    <w:rsid w:val="004E716B"/>
    <w:rsid w:val="004F0766"/>
    <w:rsid w:val="00535306"/>
    <w:rsid w:val="00570F70"/>
    <w:rsid w:val="005B3AA6"/>
    <w:rsid w:val="005C7493"/>
    <w:rsid w:val="005D7B60"/>
    <w:rsid w:val="005F7AD4"/>
    <w:rsid w:val="00624913"/>
    <w:rsid w:val="0063187B"/>
    <w:rsid w:val="00636CE8"/>
    <w:rsid w:val="00647570"/>
    <w:rsid w:val="00673592"/>
    <w:rsid w:val="00676436"/>
    <w:rsid w:val="00680486"/>
    <w:rsid w:val="006943B7"/>
    <w:rsid w:val="006C248E"/>
    <w:rsid w:val="006E5A7E"/>
    <w:rsid w:val="006F08B5"/>
    <w:rsid w:val="007372DC"/>
    <w:rsid w:val="00765C17"/>
    <w:rsid w:val="007915CF"/>
    <w:rsid w:val="00795776"/>
    <w:rsid w:val="007A4296"/>
    <w:rsid w:val="007E5C65"/>
    <w:rsid w:val="0080421C"/>
    <w:rsid w:val="00860C68"/>
    <w:rsid w:val="00862168"/>
    <w:rsid w:val="00875032"/>
    <w:rsid w:val="00876885"/>
    <w:rsid w:val="008845A4"/>
    <w:rsid w:val="00887D3A"/>
    <w:rsid w:val="008A4695"/>
    <w:rsid w:val="009178FD"/>
    <w:rsid w:val="009240BB"/>
    <w:rsid w:val="00935543"/>
    <w:rsid w:val="00950610"/>
    <w:rsid w:val="00963AA0"/>
    <w:rsid w:val="00976139"/>
    <w:rsid w:val="009D24A6"/>
    <w:rsid w:val="009E2ADF"/>
    <w:rsid w:val="00A16A98"/>
    <w:rsid w:val="00A357B9"/>
    <w:rsid w:val="00A5045D"/>
    <w:rsid w:val="00A51C07"/>
    <w:rsid w:val="00A75EAB"/>
    <w:rsid w:val="00AC2013"/>
    <w:rsid w:val="00AE6A20"/>
    <w:rsid w:val="00AE73B5"/>
    <w:rsid w:val="00AF6288"/>
    <w:rsid w:val="00B062FD"/>
    <w:rsid w:val="00B14A69"/>
    <w:rsid w:val="00B17880"/>
    <w:rsid w:val="00B51D3E"/>
    <w:rsid w:val="00B76D33"/>
    <w:rsid w:val="00B961E8"/>
    <w:rsid w:val="00BA6553"/>
    <w:rsid w:val="00BB034F"/>
    <w:rsid w:val="00BB6105"/>
    <w:rsid w:val="00BE3919"/>
    <w:rsid w:val="00BF7207"/>
    <w:rsid w:val="00C0663C"/>
    <w:rsid w:val="00C23F26"/>
    <w:rsid w:val="00C36DB4"/>
    <w:rsid w:val="00C805D7"/>
    <w:rsid w:val="00CE78DE"/>
    <w:rsid w:val="00D0279C"/>
    <w:rsid w:val="00D07711"/>
    <w:rsid w:val="00D119A7"/>
    <w:rsid w:val="00D2115A"/>
    <w:rsid w:val="00D622BE"/>
    <w:rsid w:val="00DA4A71"/>
    <w:rsid w:val="00DA6BDC"/>
    <w:rsid w:val="00E03BB2"/>
    <w:rsid w:val="00E64DC8"/>
    <w:rsid w:val="00E75AC2"/>
    <w:rsid w:val="00E801C4"/>
    <w:rsid w:val="00E81466"/>
    <w:rsid w:val="00EA7389"/>
    <w:rsid w:val="00EF64D7"/>
    <w:rsid w:val="00F14D6C"/>
    <w:rsid w:val="00F52E1C"/>
    <w:rsid w:val="00F53685"/>
    <w:rsid w:val="00F8144F"/>
    <w:rsid w:val="00F87031"/>
    <w:rsid w:val="00F96D87"/>
    <w:rsid w:val="00FD3876"/>
    <w:rsid w:val="00FE6736"/>
    <w:rsid w:val="00FE6BE8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9892CF-A3C2-4804-A54C-E30EC0C1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E2ADF"/>
    <w:pPr>
      <w:keepNext/>
      <w:spacing w:after="0" w:line="240" w:lineRule="auto"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34EE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F87031"/>
    <w:rPr>
      <w:sz w:val="24"/>
      <w:szCs w:val="24"/>
    </w:rPr>
  </w:style>
  <w:style w:type="paragraph" w:styleId="a4">
    <w:name w:val="List Paragraph"/>
    <w:basedOn w:val="a"/>
    <w:uiPriority w:val="99"/>
    <w:qFormat/>
    <w:rsid w:val="00535306"/>
    <w:pPr>
      <w:ind w:left="720"/>
    </w:pPr>
  </w:style>
  <w:style w:type="character" w:styleId="a5">
    <w:name w:val="annotation reference"/>
    <w:uiPriority w:val="99"/>
    <w:semiHidden/>
    <w:unhideWhenUsed/>
    <w:rsid w:val="003057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575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305752"/>
    <w:rPr>
      <w:rFonts w:cs="Calibri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575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305752"/>
    <w:rPr>
      <w:rFonts w:cs="Calibri"/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0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05752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0575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styleId="ac">
    <w:name w:val="Table Grid"/>
    <w:basedOn w:val="a1"/>
    <w:uiPriority w:val="59"/>
    <w:locked/>
    <w:rsid w:val="00040B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6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ПрП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Маврин С.В.</dc:creator>
  <cp:keywords/>
  <dc:description/>
  <cp:lastModifiedBy>Microsoft</cp:lastModifiedBy>
  <cp:revision>3</cp:revision>
  <cp:lastPrinted>2022-07-27T07:53:00Z</cp:lastPrinted>
  <dcterms:created xsi:type="dcterms:W3CDTF">2022-07-27T07:53:00Z</dcterms:created>
  <dcterms:modified xsi:type="dcterms:W3CDTF">2022-07-27T07:53:00Z</dcterms:modified>
</cp:coreProperties>
</file>